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69" w:rsidRDefault="002F44E9">
      <w:r>
        <w:t>Na temelju članka 54. stavka 1. Zakona o ustanovama („Narodne novine“ broj 76/93., 29/97., 47/99., 35/08. i 127/19.) te članka 98. Zakona o odgoju i obrazovanju u osnovnoj i srednjoj školi („Narodne novine“ broj 87/08., 86/09., 92/10., 105/10. – ispravak, 90/11., 5/12., 16/12., 86/12., 94/13., 152/14., 7/17., 68/19. i 98/19.) Školski odbor</w:t>
      </w:r>
      <w:r w:rsidR="00883E55">
        <w:t xml:space="preserve"> Osnovne škole Pokupsko na sjednici održanoj </w:t>
      </w:r>
      <w:r w:rsidR="002E20DA">
        <w:t>17.03.2020..</w:t>
      </w:r>
      <w:r w:rsidR="00883E55">
        <w:t xml:space="preserve"> godine uz prethodnu suglasnost</w:t>
      </w:r>
      <w:r w:rsidR="00F127D8">
        <w:t xml:space="preserve"> </w:t>
      </w:r>
      <w:r w:rsidR="00B5548A">
        <w:t xml:space="preserve"> Županijske skupštine</w:t>
      </w:r>
      <w:r w:rsidR="00F127D8">
        <w:t xml:space="preserve"> Zagrebačke žup</w:t>
      </w:r>
      <w:r w:rsidR="002E20DA">
        <w:t>anije( KLASA:021-04/20-01/</w:t>
      </w:r>
      <w:proofErr w:type="spellStart"/>
      <w:r w:rsidR="002E20DA">
        <w:t>01</w:t>
      </w:r>
      <w:proofErr w:type="spellEnd"/>
      <w:r w:rsidR="002E20DA">
        <w:t xml:space="preserve">, </w:t>
      </w:r>
      <w:r w:rsidR="00F127D8">
        <w:t>URBROJ:</w:t>
      </w:r>
      <w:r w:rsidR="002E20DA">
        <w:t>238/1-01-20-80)</w:t>
      </w:r>
    </w:p>
    <w:p w:rsidR="00F127D8" w:rsidRDefault="00F127D8">
      <w:r>
        <w:t>donio je</w:t>
      </w:r>
      <w:bookmarkStart w:id="0" w:name="_GoBack"/>
      <w:bookmarkEnd w:id="0"/>
    </w:p>
    <w:p w:rsidR="00F127D8" w:rsidRDefault="00F127D8"/>
    <w:p w:rsidR="00F127D8" w:rsidRPr="00241446" w:rsidRDefault="00F127D8">
      <w:pPr>
        <w:rPr>
          <w:b/>
        </w:rPr>
      </w:pPr>
      <w:r>
        <w:tab/>
      </w:r>
      <w:r>
        <w:tab/>
      </w:r>
      <w:r>
        <w:tab/>
      </w:r>
      <w:r>
        <w:tab/>
      </w:r>
      <w:r w:rsidRPr="00241446">
        <w:rPr>
          <w:b/>
        </w:rPr>
        <w:t xml:space="preserve">ODLUKU O IZMJENAMA I DOPUNAMA </w:t>
      </w:r>
    </w:p>
    <w:p w:rsidR="00F127D8" w:rsidRPr="00241446" w:rsidRDefault="00F127D8">
      <w:pPr>
        <w:rPr>
          <w:b/>
        </w:rPr>
      </w:pPr>
      <w:r w:rsidRPr="00241446">
        <w:rPr>
          <w:b/>
        </w:rPr>
        <w:tab/>
      </w:r>
      <w:r w:rsidRPr="00241446">
        <w:rPr>
          <w:b/>
        </w:rPr>
        <w:tab/>
      </w:r>
      <w:r w:rsidRPr="00241446">
        <w:rPr>
          <w:b/>
        </w:rPr>
        <w:tab/>
      </w:r>
      <w:r w:rsidRPr="00241446">
        <w:rPr>
          <w:b/>
        </w:rPr>
        <w:tab/>
        <w:t>STATUTA OSNOVNE ŠKOLE POKUPSKO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Statutu Osnovne škole Pokupsko KLASA: 003-09/19-01/02, URBROJ: 238/22-24-19 od 28. ožujka 20</w:t>
      </w:r>
      <w:r w:rsidR="006A34C5">
        <w:rPr>
          <w:rFonts w:ascii="Times New Roman" w:hAnsi="Times New Roman" w:cs="Times New Roman"/>
          <w:sz w:val="24"/>
          <w:szCs w:val="24"/>
        </w:rPr>
        <w:t xml:space="preserve">19. godine u članku 14. stavku </w:t>
      </w:r>
      <w:r>
        <w:rPr>
          <w:rFonts w:ascii="Times New Roman" w:hAnsi="Times New Roman" w:cs="Times New Roman"/>
          <w:sz w:val="24"/>
          <w:szCs w:val="24"/>
        </w:rPr>
        <w:t>3. riječi „Ured državne uprave u županiji“ zamjenjuju se riječima „Upravno tijelo županije nadležno za poslove obrazovanja (u daljnjem tekstu: nadležno upravno tijelo županije)“.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29. stavak 2. točka 3. riječi „Poslovnik o radu Školskog odbora“ zamjenjuje se riječima „Poslovnik o radu kolegijalnih tijela“. 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29. stavak 2. točka 4. iza riječi „korištenju financijskih sredstava“  dodaju se riječi „ vrijednosti od 30.000,00 kn do 80.000,00 kn bez PDV-a“. 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32. stavak 3. riječ „više“ zamjenjuje se riječima „ najmanje dva“, a riječi „nego što se bira“ brišu se.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4. 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52. riječi „Poslovnikom o radu školskih vijeća“ zamjenjuju se riječima „Po</w:t>
      </w:r>
      <w:r w:rsidR="006A34C5">
        <w:rPr>
          <w:rFonts w:ascii="Times New Roman" w:hAnsi="Times New Roman" w:cs="Times New Roman"/>
          <w:sz w:val="24"/>
          <w:szCs w:val="24"/>
        </w:rPr>
        <w:t>slovnikom o radu kolegijalnih tijela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55.  stavku 2. riječi „Ured državne uprave Zagrebačke županije nadležan za obrazovanje (u daljnjem tekstu: Ured državne uprave)“ zamjenjuje se riječima „nadležno upravno tijelo županije“.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 57. točki 23.  brišu se riječi „a ostalim radnicima rješenje o rasporedu radnog vremena.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57.  točki 29. riječi „Ured državne uprave“ zamjenjuje se riječima „nadležno upravno tijelo županije“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 7.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66. stavak 2. brišu se riječi „s preslikama ponuda kandidata“.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67. stavak 1. riječi „ bira se izborno povjerenstvo koje će voditi postupak glasovanja i zapisnik o izborima“ zamjenjuju se riječima „biraju se izborna povjerenstva koja će voditi postupak glasovanja i zapisnike o izborima.“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6A34C5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67. stavak 5. riječi „</w:t>
      </w:r>
      <w:r w:rsidR="00B5548A">
        <w:rPr>
          <w:rFonts w:ascii="Times New Roman" w:hAnsi="Times New Roman" w:cs="Times New Roman"/>
          <w:sz w:val="24"/>
          <w:szCs w:val="24"/>
        </w:rPr>
        <w:t xml:space="preserve">Glasački listići izrađuju se abecednim redom i ovjeravaju pečatom </w:t>
      </w:r>
      <w:r>
        <w:rPr>
          <w:rFonts w:ascii="Times New Roman" w:hAnsi="Times New Roman" w:cs="Times New Roman"/>
          <w:sz w:val="24"/>
          <w:szCs w:val="24"/>
        </w:rPr>
        <w:t>Škole“ zamjenjuju se riječima „</w:t>
      </w:r>
      <w:r w:rsidR="00B5548A">
        <w:rPr>
          <w:rFonts w:ascii="Times New Roman" w:hAnsi="Times New Roman" w:cs="Times New Roman"/>
          <w:sz w:val="24"/>
          <w:szCs w:val="24"/>
        </w:rPr>
        <w:t>Kandidati na glasačkim listićima navode se abecednim redom te se glasački listići ovjeravaju pečatom Škole“.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75. stavak 3. i stavak 4. brišu se.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99.  stavku 2.  riječi „Ureda državne uprave“ zamjenjuje se riječima „nadležnog upravnog tijela županije“.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99. stavku 3. riječi „Ured državne uprave u županiji nadležan za poslove obrazovanja“ zamjenjuje se riječima „nadležno upravno tijelo županije“.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7C39E9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100. stavku 2</w:t>
      </w:r>
      <w:r w:rsidR="00B5548A">
        <w:rPr>
          <w:rFonts w:ascii="Times New Roman" w:hAnsi="Times New Roman" w:cs="Times New Roman"/>
          <w:sz w:val="24"/>
          <w:szCs w:val="24"/>
        </w:rPr>
        <w:t>. riječi „ureda državne uprave“ zamjenjuju se riječima „nadležnog upravnog tijela županije“.</w:t>
      </w:r>
    </w:p>
    <w:p w:rsidR="007C39E9" w:rsidRDefault="007C39E9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39E9" w:rsidRDefault="007C39E9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Članak 12.</w:t>
      </w:r>
    </w:p>
    <w:p w:rsidR="00241446" w:rsidRDefault="00241446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39E9" w:rsidRDefault="007C39E9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106. stavku 2. riječi „Ured državne uprave“ zamjenjuje se riječima „nadležno upravno tijelo županije“.</w:t>
      </w:r>
    </w:p>
    <w:p w:rsidR="007C39E9" w:rsidRDefault="007C39E9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7C39E9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B5548A">
        <w:rPr>
          <w:rFonts w:ascii="Times New Roman" w:hAnsi="Times New Roman" w:cs="Times New Roman"/>
          <w:sz w:val="24"/>
          <w:szCs w:val="24"/>
        </w:rPr>
        <w:t>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7C39E9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</w:t>
      </w:r>
      <w:r w:rsidR="00B554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B5548A">
        <w:rPr>
          <w:rFonts w:ascii="Times New Roman" w:hAnsi="Times New Roman" w:cs="Times New Roman"/>
          <w:sz w:val="24"/>
          <w:szCs w:val="24"/>
        </w:rPr>
        <w:t>. stavak 2. iza riječi „Učiteljsko“ dodaje se riječ „vijeće“.</w:t>
      </w:r>
    </w:p>
    <w:p w:rsidR="007C39E9" w:rsidRDefault="007C39E9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39E9" w:rsidRDefault="007C39E9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7C39E9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B5548A">
        <w:rPr>
          <w:rFonts w:ascii="Times New Roman" w:hAnsi="Times New Roman" w:cs="Times New Roman"/>
          <w:sz w:val="24"/>
          <w:szCs w:val="24"/>
        </w:rPr>
        <w:t>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159. iza stavka 1. dodaje se novi stavak koji glasi „Škola će na svojim mrežnim stranicama objaviti podatke o uvjetima i načinu pružanju usluga i obavljanju poslova iz svoje djelatnosti“.</w:t>
      </w: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7C39E9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B5548A">
        <w:rPr>
          <w:rFonts w:ascii="Times New Roman" w:hAnsi="Times New Roman" w:cs="Times New Roman"/>
          <w:sz w:val="24"/>
          <w:szCs w:val="24"/>
        </w:rPr>
        <w:t>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170. iza riječi „aktom“ dodaju se riječi „i Statutom“.</w:t>
      </w:r>
    </w:p>
    <w:p w:rsidR="00241446" w:rsidRDefault="00241446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7C39E9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B5548A">
        <w:rPr>
          <w:rFonts w:ascii="Times New Roman" w:hAnsi="Times New Roman" w:cs="Times New Roman"/>
          <w:sz w:val="24"/>
          <w:szCs w:val="24"/>
        </w:rPr>
        <w:t>16.</w:t>
      </w:r>
    </w:p>
    <w:p w:rsidR="00B5548A" w:rsidRDefault="00B5548A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175. stavak 1. iza riječi „Škole“ dodaju se riječi „ i na mrežnim stranicama Škole“.</w:t>
      </w:r>
    </w:p>
    <w:p w:rsidR="00241446" w:rsidRDefault="00241446" w:rsidP="00B554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241446" w:rsidP="00B554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B5548A">
        <w:rPr>
          <w:rFonts w:ascii="Times New Roman" w:hAnsi="Times New Roman" w:cs="Times New Roman"/>
          <w:sz w:val="24"/>
          <w:szCs w:val="24"/>
        </w:rPr>
        <w:t>17.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 izmjenama i dopunama Statuta stupa na snagu osmog dana od dan</w:t>
      </w:r>
      <w:r w:rsidR="00241446">
        <w:rPr>
          <w:rFonts w:ascii="Times New Roman" w:hAnsi="Times New Roman" w:cs="Times New Roman"/>
          <w:sz w:val="24"/>
          <w:szCs w:val="24"/>
        </w:rPr>
        <w:t>a objave na oglasnoj ploči i mrežnoj stranici Škole.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B52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Zamjenica predsjednice </w:t>
      </w:r>
      <w:r w:rsidR="00B5548A">
        <w:rPr>
          <w:rFonts w:ascii="Times New Roman" w:hAnsi="Times New Roman" w:cs="Times New Roman"/>
          <w:sz w:val="24"/>
          <w:szCs w:val="24"/>
        </w:rPr>
        <w:t>Školskog odbora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o izmjenama i dopunama Statuta </w:t>
      </w:r>
      <w:r w:rsidR="006A34C5">
        <w:rPr>
          <w:rFonts w:ascii="Times New Roman" w:hAnsi="Times New Roman" w:cs="Times New Roman"/>
          <w:sz w:val="24"/>
          <w:szCs w:val="24"/>
        </w:rPr>
        <w:t xml:space="preserve">objavljena je na oglasnoj ploči i mrežnoj stranici </w:t>
      </w:r>
      <w:r w:rsidR="002E20DA">
        <w:rPr>
          <w:rFonts w:ascii="Times New Roman" w:hAnsi="Times New Roman" w:cs="Times New Roman"/>
          <w:sz w:val="24"/>
          <w:szCs w:val="24"/>
        </w:rPr>
        <w:t>Škole dana 17.03.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E20D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godine te je stupila na</w:t>
      </w:r>
      <w:r w:rsidR="002E20DA">
        <w:rPr>
          <w:rFonts w:ascii="Times New Roman" w:hAnsi="Times New Roman" w:cs="Times New Roman"/>
          <w:sz w:val="24"/>
          <w:szCs w:val="24"/>
        </w:rPr>
        <w:t xml:space="preserve"> snagu dana 25.03.2020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2E20D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  003-09/20-01/03</w:t>
      </w:r>
    </w:p>
    <w:p w:rsidR="002E20DA" w:rsidRDefault="002E20D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238/22-24-20</w:t>
      </w:r>
    </w:p>
    <w:p w:rsidR="002E20D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20DA" w:rsidRDefault="002E20DA" w:rsidP="002E20DA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E20DA" w:rsidRDefault="002E20DA" w:rsidP="002E20DA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E20DA" w:rsidRDefault="002E20DA" w:rsidP="002E20DA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E20DA" w:rsidRDefault="002E20DA" w:rsidP="002E20DA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5548A" w:rsidRDefault="00241446" w:rsidP="002E20DA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3F14">
        <w:rPr>
          <w:rFonts w:ascii="Times New Roman" w:hAnsi="Times New Roman" w:cs="Times New Roman"/>
          <w:sz w:val="24"/>
          <w:szCs w:val="24"/>
        </w:rPr>
        <w:t xml:space="preserve">  </w:t>
      </w:r>
      <w:r w:rsidR="00B5548A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1446">
        <w:rPr>
          <w:rFonts w:ascii="Times New Roman" w:hAnsi="Times New Roman" w:cs="Times New Roman"/>
          <w:sz w:val="24"/>
          <w:szCs w:val="24"/>
        </w:rPr>
        <w:t xml:space="preserve">   Štefica </w:t>
      </w:r>
      <w:proofErr w:type="spellStart"/>
      <w:r w:rsidR="00241446">
        <w:rPr>
          <w:rFonts w:ascii="Times New Roman" w:hAnsi="Times New Roman" w:cs="Times New Roman"/>
          <w:sz w:val="24"/>
          <w:szCs w:val="24"/>
        </w:rPr>
        <w:t>Facko</w:t>
      </w:r>
      <w:proofErr w:type="spellEnd"/>
      <w:r w:rsidR="00241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446">
        <w:rPr>
          <w:rFonts w:ascii="Times New Roman" w:hAnsi="Times New Roman" w:cs="Times New Roman"/>
          <w:sz w:val="24"/>
          <w:szCs w:val="24"/>
        </w:rPr>
        <w:t>Vrban</w:t>
      </w:r>
      <w:proofErr w:type="spellEnd"/>
    </w:p>
    <w:p w:rsidR="00B5548A" w:rsidRDefault="00B5548A" w:rsidP="00B554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127D8" w:rsidRDefault="00F127D8"/>
    <w:sectPr w:rsidR="00F1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94"/>
    <w:rsid w:val="00125E1F"/>
    <w:rsid w:val="00241446"/>
    <w:rsid w:val="002E20DA"/>
    <w:rsid w:val="002F44E9"/>
    <w:rsid w:val="00403F14"/>
    <w:rsid w:val="00491C31"/>
    <w:rsid w:val="005B3569"/>
    <w:rsid w:val="006A34C5"/>
    <w:rsid w:val="007C39E9"/>
    <w:rsid w:val="00883E55"/>
    <w:rsid w:val="00A71494"/>
    <w:rsid w:val="00AB7353"/>
    <w:rsid w:val="00B5548A"/>
    <w:rsid w:val="00BB528A"/>
    <w:rsid w:val="00F1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54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54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2020-01-28T09:34:00Z</cp:lastPrinted>
  <dcterms:created xsi:type="dcterms:W3CDTF">2020-03-17T11:40:00Z</dcterms:created>
  <dcterms:modified xsi:type="dcterms:W3CDTF">2020-03-17T11:40:00Z</dcterms:modified>
</cp:coreProperties>
</file>